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70" w:rsidRPr="000B3A75" w:rsidRDefault="005A0E70" w:rsidP="005A0E70">
      <w:pPr>
        <w:pStyle w:val="Overskrift2"/>
      </w:pPr>
      <w:bookmarkStart w:id="0" w:name="_Toc392092098"/>
      <w:r w:rsidRPr="000B3A75">
        <w:t>VEDLEGG KONTOPLAN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A0E70" w:rsidRPr="007448ED" w:rsidTr="00C01F0F">
        <w:tc>
          <w:tcPr>
            <w:tcW w:w="4606" w:type="dxa"/>
            <w:shd w:val="clear" w:color="auto" w:fill="auto"/>
          </w:tcPr>
          <w:p w:rsidR="005A0E70" w:rsidRDefault="005A0E70" w:rsidP="00C01F0F">
            <w:pPr>
              <w:spacing w:after="0" w:line="240" w:lineRule="auto"/>
              <w:rPr>
                <w:b/>
                <w:szCs w:val="24"/>
              </w:rPr>
            </w:pPr>
            <w:r w:rsidRPr="000E39E3">
              <w:rPr>
                <w:b/>
                <w:szCs w:val="24"/>
              </w:rPr>
              <w:t>Klasse 1 Eiendeler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1100 Bygninger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1230 Biler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1250 Inventar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1280 Kontormaskiner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1460 Varebeholdning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1500 Kundefordringer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1700 Forskuddsbetalt leie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1720 Forskuddsbetalt forsikring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1740 Forskuddsbetalt lønn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1760 Påløpte renteinntekter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1900 Kontanter (kassebeholdning)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1920 Bankinnskudd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1950 Bankinnskudd skattetrekk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Pr="000E39E3" w:rsidRDefault="005A0E70" w:rsidP="00C01F0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Klasse 2</w:t>
            </w:r>
            <w:r w:rsidRPr="000E39E3">
              <w:rPr>
                <w:b/>
                <w:szCs w:val="24"/>
              </w:rPr>
              <w:t xml:space="preserve"> Egenkapital og gjeld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b/>
                <w:szCs w:val="24"/>
              </w:rPr>
              <w:t xml:space="preserve">Egenkapital  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I enkeltpersonforetak: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2050 Eierens kapital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2060 Eieren privat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 ansvarlig selskap: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2051 Gran kapital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2052 Bjørk kapital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2061 Gran privat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2062 Bjørk privat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I aksjeselskap: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2000 Aksjekapital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2050 Annen egenkapital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2080 Udekket tap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Default="005A0E70" w:rsidP="00C01F0F">
            <w:pPr>
              <w:spacing w:after="0" w:line="240" w:lineRule="auto"/>
              <w:rPr>
                <w:b/>
                <w:szCs w:val="24"/>
              </w:rPr>
            </w:pPr>
            <w:r w:rsidRPr="000E39E3">
              <w:rPr>
                <w:b/>
                <w:szCs w:val="24"/>
              </w:rPr>
              <w:t>Gjeld</w:t>
            </w:r>
          </w:p>
          <w:p w:rsidR="005A0E70" w:rsidRPr="00BD4501" w:rsidRDefault="005A0E70" w:rsidP="00C01F0F">
            <w:pPr>
              <w:spacing w:after="0" w:line="240" w:lineRule="auto"/>
              <w:rPr>
                <w:szCs w:val="24"/>
              </w:rPr>
            </w:pPr>
            <w:r w:rsidRPr="00BD4501">
              <w:rPr>
                <w:szCs w:val="24"/>
              </w:rPr>
              <w:t>2220</w:t>
            </w:r>
            <w:r>
              <w:rPr>
                <w:szCs w:val="24"/>
              </w:rPr>
              <w:t xml:space="preserve"> Gjeldsbrevlån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2240 Pantel</w:t>
            </w:r>
            <w:r>
              <w:rPr>
                <w:szCs w:val="24"/>
              </w:rPr>
              <w:t xml:space="preserve">ån+ 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2380 Kassekreditt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2400 Leverandørgjeld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 B</w:t>
            </w:r>
            <w:r w:rsidRPr="000E39E3">
              <w:rPr>
                <w:szCs w:val="24"/>
              </w:rPr>
              <w:t>etalbar skatt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2510 Skattebetaling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2600 Skattetrekk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2700 Utgående merverdiavgift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2710 Inngående merverdiavgift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2740 Oppgjørskonto merverdiavgift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2960 Annen påløpt kostnad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2770 Skyldig arbeidsgiveravgift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2780 Påløpt arbeidsgiveravgift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 Avsatt utbytte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2930 Skyldig lønn (påløpt lønn)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2940 Skyl</w:t>
            </w:r>
            <w:r>
              <w:rPr>
                <w:szCs w:val="24"/>
              </w:rPr>
              <w:t>dige feriepenger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2950 S</w:t>
            </w:r>
            <w:r>
              <w:rPr>
                <w:szCs w:val="24"/>
              </w:rPr>
              <w:t>kyldige renter (påløpte renter)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Pr="000E39E3" w:rsidRDefault="005A0E70" w:rsidP="00C01F0F">
            <w:pPr>
              <w:spacing w:after="0" w:line="240" w:lineRule="auto"/>
              <w:rPr>
                <w:b/>
                <w:szCs w:val="24"/>
              </w:rPr>
            </w:pPr>
            <w:r w:rsidRPr="000E39E3">
              <w:rPr>
                <w:b/>
                <w:szCs w:val="24"/>
              </w:rPr>
              <w:t>Klasse 3 Salgs- og driftsinntekter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3000 Salgsinntekter, avgiftspliktige</w:t>
            </w:r>
          </w:p>
          <w:p w:rsidR="00E059B5" w:rsidRPr="000E39E3" w:rsidRDefault="00E059B5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3060 Uttak av varer og tjenester</w:t>
            </w:r>
            <w:bookmarkStart w:id="1" w:name="_GoBack"/>
            <w:bookmarkEnd w:id="1"/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3100 Salgsinntekter, avgiftsfrie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Pr="000E39E3" w:rsidRDefault="005A0E70" w:rsidP="00C01F0F">
            <w:pPr>
              <w:spacing w:after="0" w:line="240" w:lineRule="auto"/>
              <w:rPr>
                <w:b/>
                <w:szCs w:val="24"/>
              </w:rPr>
            </w:pPr>
            <w:r w:rsidRPr="000E39E3">
              <w:rPr>
                <w:b/>
                <w:szCs w:val="24"/>
              </w:rPr>
              <w:t>Klasse 4 Varekostnader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4300 Varekjøp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Pr="000E39E3" w:rsidRDefault="005A0E70" w:rsidP="00C01F0F">
            <w:pPr>
              <w:spacing w:after="0" w:line="240" w:lineRule="auto"/>
              <w:rPr>
                <w:b/>
                <w:szCs w:val="24"/>
              </w:rPr>
            </w:pPr>
            <w:r w:rsidRPr="000E39E3">
              <w:rPr>
                <w:b/>
                <w:szCs w:val="24"/>
              </w:rPr>
              <w:t>Klasse 5 Lønnskostnader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5000 Lønn 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5020 Feriepenger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5400 Arbeidsgiveravgift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5401 Arbeidsg.avgift av påløpte feriepenger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Pr="000E39E3" w:rsidRDefault="005A0E70" w:rsidP="00C01F0F">
            <w:pPr>
              <w:spacing w:after="0" w:line="240" w:lineRule="auto"/>
              <w:rPr>
                <w:b/>
                <w:szCs w:val="24"/>
              </w:rPr>
            </w:pPr>
            <w:r w:rsidRPr="000E39E3">
              <w:rPr>
                <w:b/>
                <w:szCs w:val="24"/>
              </w:rPr>
              <w:t>Klasse 6 og 7 Andre driftskostnader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6000 Avskrivning bygninger</w:t>
            </w:r>
          </w:p>
          <w:p w:rsidR="005A0E70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6010 Avskr</w:t>
            </w:r>
            <w:r>
              <w:rPr>
                <w:szCs w:val="24"/>
              </w:rPr>
              <w:t>ivning biler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6017 Avskrivning inventar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6050 Nedskrivning anleggsmidler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6300 Leie av lokaler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7000 Bilkostnader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7500 Forsikringspremier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7790 Andre driftskostnader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</w:p>
          <w:p w:rsidR="005A0E70" w:rsidRPr="000E39E3" w:rsidRDefault="005A0E70" w:rsidP="00C01F0F">
            <w:pPr>
              <w:spacing w:after="0" w:line="240" w:lineRule="auto"/>
              <w:rPr>
                <w:b/>
                <w:szCs w:val="24"/>
              </w:rPr>
            </w:pPr>
            <w:r w:rsidRPr="000E39E3">
              <w:rPr>
                <w:b/>
                <w:szCs w:val="24"/>
              </w:rPr>
              <w:t>Klasse 8 finansposter, skatter, årsresultat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8050 Renteinntekt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8150 Rentekostnad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 xml:space="preserve">8300 Betalbar skatt 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8920 Avsatt utbytte</w:t>
            </w:r>
          </w:p>
          <w:p w:rsidR="005A0E70" w:rsidRPr="000E39E3" w:rsidRDefault="005A0E70" w:rsidP="00C01F0F">
            <w:pPr>
              <w:spacing w:after="0" w:line="240" w:lineRule="auto"/>
              <w:rPr>
                <w:szCs w:val="24"/>
              </w:rPr>
            </w:pPr>
            <w:r w:rsidRPr="000E39E3">
              <w:rPr>
                <w:szCs w:val="24"/>
              </w:rPr>
              <w:t>8960 Overført til annen egenkapital</w:t>
            </w:r>
          </w:p>
          <w:p w:rsidR="005A0E70" w:rsidRPr="007448ED" w:rsidRDefault="005A0E70" w:rsidP="00C01F0F">
            <w:pPr>
              <w:spacing w:after="0" w:line="240" w:lineRule="auto"/>
              <w:rPr>
                <w:szCs w:val="24"/>
              </w:rPr>
            </w:pPr>
            <w:r w:rsidRPr="007448ED">
              <w:rPr>
                <w:szCs w:val="24"/>
              </w:rPr>
              <w:t>8990</w:t>
            </w:r>
            <w:r>
              <w:rPr>
                <w:szCs w:val="24"/>
              </w:rPr>
              <w:t xml:space="preserve"> Overført udekket tap</w:t>
            </w:r>
          </w:p>
        </w:tc>
      </w:tr>
    </w:tbl>
    <w:p w:rsidR="00E84E29" w:rsidRDefault="00F919CB"/>
    <w:sectPr w:rsidR="00E84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70"/>
    <w:rsid w:val="005A0E70"/>
    <w:rsid w:val="0093196C"/>
    <w:rsid w:val="00E059B5"/>
    <w:rsid w:val="00EF7DC1"/>
    <w:rsid w:val="00F9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7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Overskrift2">
    <w:name w:val="heading 2"/>
    <w:aliases w:val="Nivå 3"/>
    <w:basedOn w:val="Normal"/>
    <w:next w:val="Normal"/>
    <w:link w:val="Overskrift2Tegn"/>
    <w:uiPriority w:val="9"/>
    <w:unhideWhenUsed/>
    <w:qFormat/>
    <w:rsid w:val="005A0E70"/>
    <w:pPr>
      <w:keepNext/>
      <w:spacing w:before="240" w:after="60"/>
      <w:outlineLvl w:val="1"/>
    </w:pPr>
    <w:rPr>
      <w:rFonts w:ascii="Cambria" w:eastAsia="Times New Roman" w:hAnsi="Cambria"/>
      <w:b/>
      <w:bCs/>
      <w:i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aliases w:val="Nivå 3 Tegn"/>
    <w:basedOn w:val="Standardskriftforavsnitt"/>
    <w:link w:val="Overskrift2"/>
    <w:uiPriority w:val="9"/>
    <w:rsid w:val="005A0E70"/>
    <w:rPr>
      <w:rFonts w:ascii="Cambria" w:eastAsia="Times New Roman" w:hAnsi="Cambria" w:cs="Times New Roman"/>
      <w:b/>
      <w:bCs/>
      <w:i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7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Overskrift2">
    <w:name w:val="heading 2"/>
    <w:aliases w:val="Nivå 3"/>
    <w:basedOn w:val="Normal"/>
    <w:next w:val="Normal"/>
    <w:link w:val="Overskrift2Tegn"/>
    <w:uiPriority w:val="9"/>
    <w:unhideWhenUsed/>
    <w:qFormat/>
    <w:rsid w:val="005A0E70"/>
    <w:pPr>
      <w:keepNext/>
      <w:spacing w:before="240" w:after="60"/>
      <w:outlineLvl w:val="1"/>
    </w:pPr>
    <w:rPr>
      <w:rFonts w:ascii="Cambria" w:eastAsia="Times New Roman" w:hAnsi="Cambria"/>
      <w:b/>
      <w:bCs/>
      <w:i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aliases w:val="Nivå 3 Tegn"/>
    <w:basedOn w:val="Standardskriftforavsnitt"/>
    <w:link w:val="Overskrift2"/>
    <w:uiPriority w:val="9"/>
    <w:rsid w:val="005A0E70"/>
    <w:rPr>
      <w:rFonts w:ascii="Cambria" w:eastAsia="Times New Roman" w:hAnsi="Cambria" w:cs="Times New Roman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Berrefjord</dc:creator>
  <cp:lastModifiedBy>Anne Berrefjord</cp:lastModifiedBy>
  <cp:revision>3</cp:revision>
  <cp:lastPrinted>2015-11-11T13:52:00Z</cp:lastPrinted>
  <dcterms:created xsi:type="dcterms:W3CDTF">2015-08-31T08:47:00Z</dcterms:created>
  <dcterms:modified xsi:type="dcterms:W3CDTF">2015-11-11T14:03:00Z</dcterms:modified>
</cp:coreProperties>
</file>